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95133F" w:rsidRDefault="0076713C" w:rsidP="009513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Ciências </w:t>
                            </w:r>
                            <w:proofErr w:type="spellStart"/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Agroveterinárias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CAV</w:t>
                            </w:r>
                          </w:p>
                          <w:p w:rsidR="0076713C" w:rsidRPr="0076713C" w:rsidRDefault="00BD7977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Conselho de Centro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Ciências </w:t>
                      </w:r>
                      <w:proofErr w:type="spellStart"/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Agroveterinárias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CAV</w:t>
                      </w:r>
                    </w:p>
                    <w:p w:rsidR="0076713C" w:rsidRPr="0076713C" w:rsidRDefault="00BD7977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Conselho de Centro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0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p w:rsidR="00EA0A23" w:rsidRDefault="00EA0A23" w:rsidP="00EA0A23">
      <w:pPr>
        <w:pStyle w:val="Ttulo1"/>
        <w:rPr>
          <w:rFonts w:ascii="Arial" w:hAnsi="Arial" w:cs="Arial"/>
          <w:sz w:val="24"/>
          <w:szCs w:val="24"/>
        </w:rPr>
      </w:pPr>
    </w:p>
    <w:p w:rsidR="00EA0A23" w:rsidRPr="00EA0A23" w:rsidRDefault="00EA0A23" w:rsidP="00EA0A23">
      <w:pPr>
        <w:pStyle w:val="Ttulo1"/>
        <w:rPr>
          <w:rFonts w:ascii="Verdana" w:hAnsi="Verdana" w:cs="Arial"/>
          <w:sz w:val="20"/>
        </w:rPr>
      </w:pPr>
      <w:r w:rsidRPr="00EA0A23">
        <w:rPr>
          <w:rFonts w:ascii="Verdana" w:hAnsi="Verdana" w:cs="Arial"/>
          <w:sz w:val="20"/>
        </w:rPr>
        <w:t xml:space="preserve">CONSELHO DE CENTRO </w:t>
      </w:r>
    </w:p>
    <w:p w:rsidR="00EA0A23" w:rsidRPr="00EA0A23" w:rsidRDefault="00EA0A23" w:rsidP="00EA0A23">
      <w:pPr>
        <w:pStyle w:val="Ttulo1"/>
        <w:jc w:val="left"/>
        <w:rPr>
          <w:rFonts w:ascii="Verdana" w:hAnsi="Verdana" w:cs="Arial"/>
          <w:sz w:val="20"/>
        </w:rPr>
      </w:pPr>
    </w:p>
    <w:p w:rsidR="00EA0A23" w:rsidRPr="00EA0A23" w:rsidRDefault="00971F33" w:rsidP="00EA0A23">
      <w:pPr>
        <w:pStyle w:val="Ttulo1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RESOLUÇÃO Nº 30</w:t>
      </w:r>
      <w:r w:rsidR="00EA0A23" w:rsidRPr="00EA0A23">
        <w:rPr>
          <w:rFonts w:ascii="Verdana" w:hAnsi="Verdana" w:cs="Arial"/>
          <w:sz w:val="20"/>
        </w:rPr>
        <w:t>/2015 - CONCECAV</w:t>
      </w:r>
    </w:p>
    <w:p w:rsid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ind w:left="5245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CONCEDE LICENÇA PRÊMIO A DOCENTE DO CAV</w:t>
      </w:r>
      <w:r>
        <w:rPr>
          <w:rFonts w:ascii="Verdana" w:hAnsi="Verdana" w:cs="Arial"/>
          <w:sz w:val="20"/>
          <w:szCs w:val="20"/>
        </w:rPr>
        <w:t>.</w:t>
      </w:r>
    </w:p>
    <w:p w:rsidR="00EA0A23" w:rsidRP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ind w:firstLine="993"/>
        <w:jc w:val="both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JOÃO FERT NETO, Diretor Geral do Centro de Ciências </w:t>
      </w:r>
      <w:proofErr w:type="spellStart"/>
      <w:r w:rsidRPr="00EA0A23">
        <w:rPr>
          <w:rFonts w:ascii="Verdana" w:hAnsi="Verdana" w:cs="Arial"/>
          <w:sz w:val="20"/>
          <w:szCs w:val="20"/>
        </w:rPr>
        <w:t>Agroveterinárias</w:t>
      </w:r>
      <w:proofErr w:type="spellEnd"/>
      <w:r w:rsidRPr="00EA0A23">
        <w:rPr>
          <w:rFonts w:ascii="Verdana" w:hAnsi="Verdana" w:cs="Arial"/>
          <w:sz w:val="20"/>
          <w:szCs w:val="20"/>
        </w:rPr>
        <w:t xml:space="preserve"> e Presidente do Conselho de Centro, no uso de suas atribuições e considerando deliberação do Conselho de Centro, em reunião realizada no dia </w:t>
      </w:r>
      <w:r w:rsidR="00995FD1">
        <w:rPr>
          <w:rFonts w:ascii="Verdana" w:hAnsi="Verdana" w:cs="Arial"/>
          <w:sz w:val="20"/>
          <w:szCs w:val="20"/>
        </w:rPr>
        <w:t>28/10</w:t>
      </w:r>
      <w:r w:rsidRPr="00EA0A23">
        <w:rPr>
          <w:rFonts w:ascii="Verdana" w:hAnsi="Verdana" w:cs="Arial"/>
          <w:sz w:val="20"/>
          <w:szCs w:val="20"/>
        </w:rPr>
        <w:t xml:space="preserve">/2015 e o que consta no Processo nº </w:t>
      </w:r>
      <w:r w:rsidR="00971F33">
        <w:rPr>
          <w:rFonts w:ascii="Verdana" w:hAnsi="Verdana" w:cs="Arial"/>
          <w:sz w:val="20"/>
          <w:szCs w:val="20"/>
        </w:rPr>
        <w:t>21336</w:t>
      </w:r>
      <w:r w:rsidRPr="00EA0A23">
        <w:rPr>
          <w:rFonts w:ascii="Verdana" w:hAnsi="Verdana" w:cs="Arial"/>
          <w:sz w:val="20"/>
          <w:szCs w:val="20"/>
        </w:rPr>
        <w:t>/2015</w:t>
      </w:r>
      <w:r>
        <w:rPr>
          <w:rFonts w:ascii="Verdana" w:hAnsi="Verdana" w:cs="Arial"/>
          <w:sz w:val="20"/>
          <w:szCs w:val="20"/>
        </w:rPr>
        <w:t>,</w:t>
      </w:r>
    </w:p>
    <w:p w:rsidR="00EA0A23" w:rsidRP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RESOLVE:</w:t>
      </w:r>
    </w:p>
    <w:p w:rsidR="00EA0A23" w:rsidRPr="00EA0A23" w:rsidRDefault="00EA0A23" w:rsidP="00EA0A23">
      <w:pPr>
        <w:widowControl w:val="0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Conceder </w:t>
      </w:r>
      <w:r w:rsidR="00971F33">
        <w:rPr>
          <w:rFonts w:ascii="Verdana" w:hAnsi="Verdana" w:cs="Arial"/>
          <w:sz w:val="20"/>
          <w:szCs w:val="20"/>
        </w:rPr>
        <w:t>120</w:t>
      </w:r>
      <w:r w:rsidRPr="00EA0A23">
        <w:rPr>
          <w:rFonts w:ascii="Verdana" w:hAnsi="Verdana" w:cs="Arial"/>
          <w:sz w:val="20"/>
          <w:szCs w:val="20"/>
        </w:rPr>
        <w:t xml:space="preserve"> (</w:t>
      </w:r>
      <w:r w:rsidR="00971F33">
        <w:rPr>
          <w:rFonts w:ascii="Verdana" w:hAnsi="Verdana" w:cs="Arial"/>
          <w:sz w:val="20"/>
          <w:szCs w:val="20"/>
        </w:rPr>
        <w:t>cento e vinte) dias de LICENÇA PRÊMIO ao</w:t>
      </w:r>
      <w:r w:rsidRPr="00EA0A23">
        <w:rPr>
          <w:rFonts w:ascii="Verdana" w:hAnsi="Verdana" w:cs="Arial"/>
          <w:sz w:val="20"/>
          <w:szCs w:val="20"/>
        </w:rPr>
        <w:t xml:space="preserve"> Professor</w:t>
      </w:r>
      <w:r w:rsidR="009D0A23">
        <w:rPr>
          <w:rFonts w:ascii="Verdana" w:hAnsi="Verdana" w:cs="Arial"/>
          <w:sz w:val="20"/>
          <w:szCs w:val="20"/>
        </w:rPr>
        <w:t xml:space="preserve"> </w:t>
      </w:r>
      <w:r w:rsidR="00971F33">
        <w:rPr>
          <w:rFonts w:ascii="Verdana" w:hAnsi="Verdana" w:cs="Arial"/>
          <w:sz w:val="20"/>
          <w:szCs w:val="20"/>
        </w:rPr>
        <w:t>CLEIMON EDUARDO DO AMARAL DIAS</w:t>
      </w:r>
      <w:r w:rsidRPr="00EA0A23">
        <w:rPr>
          <w:rFonts w:ascii="Verdana" w:hAnsi="Verdana" w:cs="Arial"/>
          <w:sz w:val="20"/>
          <w:szCs w:val="20"/>
        </w:rPr>
        <w:t xml:space="preserve">, no período de </w:t>
      </w:r>
      <w:r w:rsidR="00971F33">
        <w:rPr>
          <w:rFonts w:ascii="Verdana" w:hAnsi="Verdana" w:cs="Arial"/>
          <w:sz w:val="20"/>
          <w:szCs w:val="20"/>
        </w:rPr>
        <w:t>09/03/2016 a 06/07/2016</w:t>
      </w:r>
      <w:r w:rsidRPr="00EA0A23">
        <w:rPr>
          <w:rFonts w:ascii="Verdana" w:hAnsi="Verdana" w:cs="Arial"/>
          <w:sz w:val="20"/>
          <w:szCs w:val="20"/>
        </w:rPr>
        <w:t>.</w:t>
      </w:r>
    </w:p>
    <w:p w:rsidR="00EA0A23" w:rsidRPr="00EA0A23" w:rsidRDefault="00EA0A23" w:rsidP="00EA0A23">
      <w:pPr>
        <w:ind w:left="426" w:hanging="426"/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widowControl w:val="0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Publique-se para conhecimento.</w:t>
      </w: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Lages, SC, </w:t>
      </w:r>
      <w:r w:rsidR="00995FD1">
        <w:rPr>
          <w:rFonts w:ascii="Verdana" w:hAnsi="Verdana" w:cs="Arial"/>
          <w:sz w:val="20"/>
          <w:szCs w:val="20"/>
        </w:rPr>
        <w:t>28</w:t>
      </w:r>
      <w:bookmarkStart w:id="0" w:name="_GoBack"/>
      <w:bookmarkEnd w:id="0"/>
      <w:r w:rsidR="00995FD1">
        <w:rPr>
          <w:rFonts w:ascii="Verdana" w:hAnsi="Verdana" w:cs="Arial"/>
          <w:sz w:val="20"/>
          <w:szCs w:val="20"/>
        </w:rPr>
        <w:t xml:space="preserve"> de outubro</w:t>
      </w:r>
      <w:r w:rsidR="004925A6">
        <w:rPr>
          <w:rFonts w:ascii="Verdana" w:hAnsi="Verdana" w:cs="Arial"/>
          <w:sz w:val="20"/>
          <w:szCs w:val="20"/>
        </w:rPr>
        <w:t xml:space="preserve"> de 2015</w:t>
      </w:r>
      <w:r w:rsidRPr="00EA0A23">
        <w:rPr>
          <w:rFonts w:ascii="Verdana" w:hAnsi="Verdana" w:cs="Arial"/>
          <w:sz w:val="20"/>
          <w:szCs w:val="20"/>
        </w:rPr>
        <w:t>.</w:t>
      </w:r>
    </w:p>
    <w:p w:rsid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EA0A23">
        <w:rPr>
          <w:rFonts w:ascii="Verdana" w:hAnsi="Verdana" w:cs="Arial"/>
          <w:b/>
          <w:sz w:val="20"/>
          <w:szCs w:val="20"/>
        </w:rPr>
        <w:t>JOÃO FERT NETO</w:t>
      </w: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Diretor Geral </w:t>
      </w: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Presidente do CONCECAV</w:t>
      </w:r>
    </w:p>
    <w:p w:rsidR="00EA0A23" w:rsidRPr="00EA0A23" w:rsidRDefault="00EA0A23" w:rsidP="00EA0A23">
      <w:pPr>
        <w:ind w:left="5245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</w:p>
    <w:p w:rsidR="0095133F" w:rsidRPr="00EA0A23" w:rsidRDefault="0095133F" w:rsidP="00EA0A23">
      <w:pPr>
        <w:rPr>
          <w:rFonts w:ascii="Verdana" w:hAnsi="Verdana"/>
          <w:sz w:val="20"/>
          <w:szCs w:val="20"/>
        </w:rPr>
      </w:pPr>
    </w:p>
    <w:sectPr w:rsidR="0095133F" w:rsidRPr="00EA0A23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21" w:rsidRDefault="00473421" w:rsidP="00804ECC">
      <w:pPr>
        <w:spacing w:after="0" w:line="240" w:lineRule="auto"/>
      </w:pPr>
      <w:r>
        <w:separator/>
      </w:r>
    </w:p>
  </w:endnote>
  <w:endnote w:type="continuationSeparator" w:id="0">
    <w:p w:rsidR="00473421" w:rsidRDefault="0047342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owworm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21" w:rsidRDefault="00473421" w:rsidP="00804ECC">
      <w:pPr>
        <w:spacing w:after="0" w:line="240" w:lineRule="auto"/>
      </w:pPr>
      <w:r>
        <w:separator/>
      </w:r>
    </w:p>
  </w:footnote>
  <w:footnote w:type="continuationSeparator" w:id="0">
    <w:p w:rsidR="00473421" w:rsidRDefault="0047342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1FAC"/>
    <w:multiLevelType w:val="hybridMultilevel"/>
    <w:tmpl w:val="A358D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47EDE"/>
    <w:rsid w:val="002B749B"/>
    <w:rsid w:val="002D6884"/>
    <w:rsid w:val="003038C9"/>
    <w:rsid w:val="00326ABA"/>
    <w:rsid w:val="00345EA4"/>
    <w:rsid w:val="00353C31"/>
    <w:rsid w:val="00424207"/>
    <w:rsid w:val="00436C36"/>
    <w:rsid w:val="004535FA"/>
    <w:rsid w:val="00456875"/>
    <w:rsid w:val="00471AA2"/>
    <w:rsid w:val="00471F37"/>
    <w:rsid w:val="00473421"/>
    <w:rsid w:val="00483AEC"/>
    <w:rsid w:val="004921AC"/>
    <w:rsid w:val="004925A6"/>
    <w:rsid w:val="004E418D"/>
    <w:rsid w:val="00501F67"/>
    <w:rsid w:val="00507FAF"/>
    <w:rsid w:val="00517497"/>
    <w:rsid w:val="005C7887"/>
    <w:rsid w:val="006236C5"/>
    <w:rsid w:val="0063331A"/>
    <w:rsid w:val="00706E60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602D1"/>
    <w:rsid w:val="008D64AF"/>
    <w:rsid w:val="008F3094"/>
    <w:rsid w:val="00945705"/>
    <w:rsid w:val="0095133F"/>
    <w:rsid w:val="00971F33"/>
    <w:rsid w:val="00995FD1"/>
    <w:rsid w:val="009D0A23"/>
    <w:rsid w:val="009F7D3C"/>
    <w:rsid w:val="00A00A5C"/>
    <w:rsid w:val="00A208F0"/>
    <w:rsid w:val="00A83C64"/>
    <w:rsid w:val="00AA025D"/>
    <w:rsid w:val="00AA1627"/>
    <w:rsid w:val="00AC0421"/>
    <w:rsid w:val="00B015A0"/>
    <w:rsid w:val="00B04C33"/>
    <w:rsid w:val="00B10775"/>
    <w:rsid w:val="00B62B05"/>
    <w:rsid w:val="00BD7977"/>
    <w:rsid w:val="00C1274D"/>
    <w:rsid w:val="00C14A36"/>
    <w:rsid w:val="00C465E2"/>
    <w:rsid w:val="00CC537F"/>
    <w:rsid w:val="00CD3B82"/>
    <w:rsid w:val="00CF0B24"/>
    <w:rsid w:val="00E02692"/>
    <w:rsid w:val="00E117D2"/>
    <w:rsid w:val="00E435F4"/>
    <w:rsid w:val="00E44F8F"/>
    <w:rsid w:val="00E56199"/>
    <w:rsid w:val="00E74E71"/>
    <w:rsid w:val="00E96C9F"/>
    <w:rsid w:val="00EA0A23"/>
    <w:rsid w:val="00EA3917"/>
    <w:rsid w:val="00EB1E02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qFormat/>
    <w:rsid w:val="00EA0A23"/>
    <w:pPr>
      <w:keepNext/>
      <w:spacing w:after="0" w:line="240" w:lineRule="auto"/>
      <w:jc w:val="center"/>
      <w:outlineLvl w:val="0"/>
    </w:pPr>
    <w:rPr>
      <w:rFonts w:ascii="Glowworm" w:eastAsia="Times New Roman" w:hAnsi="Glowworm"/>
      <w:color w:val="008000"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A0A23"/>
    <w:rPr>
      <w:rFonts w:ascii="Glowworm" w:eastAsia="Times New Roman" w:hAnsi="Glowworm" w:cs="Times New Roman"/>
      <w:color w:val="008000"/>
      <w:sz w:val="40"/>
      <w:szCs w:val="20"/>
      <w:lang w:val="pt-BR" w:eastAsia="pt-BR"/>
    </w:rPr>
  </w:style>
  <w:style w:type="character" w:styleId="nfase">
    <w:name w:val="Emphasis"/>
    <w:qFormat/>
    <w:rsid w:val="00EA0A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72E0D-DC6C-4AC1-BEC4-BE442C1A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2015-10-29T15:52:00Z</cp:lastPrinted>
  <dcterms:created xsi:type="dcterms:W3CDTF">2015-10-29T15:50:00Z</dcterms:created>
  <dcterms:modified xsi:type="dcterms:W3CDTF">2015-10-29T16:02:00Z</dcterms:modified>
</cp:coreProperties>
</file>